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924" w:rsidRPr="00D91AE6" w:rsidRDefault="00D55D39" w:rsidP="004D093D">
      <w:pPr>
        <w:jc w:val="center"/>
        <w:rPr>
          <w:rFonts w:ascii="SimSun" w:hAnsi="SimSun" w:cs="新細明體"/>
          <w:b/>
          <w:color w:val="000000"/>
          <w:kern w:val="0"/>
          <w:sz w:val="32"/>
          <w:szCs w:val="32"/>
        </w:rPr>
      </w:pPr>
      <w:r>
        <w:rPr>
          <w:rFonts w:ascii="SimSun" w:eastAsia="SimSun" w:hAnsi="SimSun" w:cs="新細明體" w:hint="eastAsia"/>
          <w:b/>
          <w:color w:val="000000"/>
          <w:kern w:val="0"/>
          <w:sz w:val="32"/>
          <w:szCs w:val="32"/>
        </w:rPr>
        <w:t>台灣學校</w:t>
      </w:r>
      <w:r w:rsidR="004D093D" w:rsidRPr="00D91AE6">
        <w:rPr>
          <w:rFonts w:ascii="SimSun" w:eastAsia="SimSun" w:hAnsi="SimSun" w:cs="新細明體" w:hint="eastAsia"/>
          <w:b/>
          <w:color w:val="000000"/>
          <w:kern w:val="0"/>
          <w:sz w:val="32"/>
          <w:szCs w:val="32"/>
        </w:rPr>
        <w:t>合作</w:t>
      </w:r>
      <w:r w:rsidR="00F2774B">
        <w:rPr>
          <w:rFonts w:ascii="SimSun" w:eastAsia="SimSun" w:hAnsi="SimSun" w:cs="新細明體" w:hint="eastAsia"/>
          <w:b/>
          <w:color w:val="000000"/>
          <w:kern w:val="0"/>
          <w:sz w:val="32"/>
          <w:szCs w:val="32"/>
        </w:rPr>
        <w:t>提案說明</w:t>
      </w:r>
    </w:p>
    <w:p w:rsidR="00D91AE6" w:rsidRDefault="00D91AE6" w:rsidP="00D91AE6">
      <w:pPr>
        <w:pStyle w:val="a7"/>
        <w:numPr>
          <w:ilvl w:val="0"/>
          <w:numId w:val="1"/>
        </w:numPr>
        <w:ind w:leftChars="0"/>
        <w:rPr>
          <w:rFonts w:ascii="SimSun" w:hAnsi="SimSun" w:cs="新細明體"/>
          <w:b/>
          <w:color w:val="000000"/>
          <w:kern w:val="0"/>
          <w:sz w:val="28"/>
          <w:szCs w:val="28"/>
        </w:rPr>
      </w:pPr>
      <w:r w:rsidRPr="00D91AE6">
        <w:rPr>
          <w:rFonts w:ascii="SimSun" w:hAnsi="SimSun" w:cs="新細明體"/>
          <w:b/>
          <w:color w:val="000000"/>
          <w:kern w:val="0"/>
          <w:sz w:val="28"/>
          <w:szCs w:val="28"/>
        </w:rPr>
        <w:t>DS GLOBAL</w:t>
      </w:r>
      <w:r w:rsidRPr="00D91AE6">
        <w:rPr>
          <w:rFonts w:ascii="SimSun" w:hAnsi="SimSun" w:cs="新細明體"/>
          <w:b/>
          <w:color w:val="000000"/>
          <w:kern w:val="0"/>
          <w:sz w:val="28"/>
          <w:szCs w:val="28"/>
        </w:rPr>
        <w:t>留學中心簡介</w:t>
      </w:r>
    </w:p>
    <w:p w:rsidR="00D91AE6" w:rsidRPr="00D91AE6" w:rsidRDefault="00D91AE6" w:rsidP="00D91AE6">
      <w:pPr>
        <w:pStyle w:val="a7"/>
        <w:ind w:leftChars="0"/>
        <w:rPr>
          <w:rFonts w:ascii="SimSun" w:eastAsia="SimSun" w:hAnsi="SimSun" w:cs="新細明體"/>
          <w:color w:val="000000"/>
          <w:kern w:val="0"/>
          <w:szCs w:val="24"/>
        </w:rPr>
      </w:pPr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本公司創立於2012年，致力於促進台韓兩地教育活動之交流。目前已與中原大學、明新科技大學、大成高級商工職業學校、世界高級中學等多所學校締結合作關係，透過本公司的牽線，也促成</w:t>
      </w:r>
      <w:proofErr w:type="gramStart"/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多所台韓高中</w:t>
      </w:r>
      <w:proofErr w:type="gramEnd"/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、大學教育及人才方面的交流。</w:t>
      </w:r>
    </w:p>
    <w:p w:rsidR="00D91AE6" w:rsidRPr="00D91AE6" w:rsidRDefault="00D91AE6" w:rsidP="00D91AE6">
      <w:pPr>
        <w:pStyle w:val="a7"/>
        <w:numPr>
          <w:ilvl w:val="0"/>
          <w:numId w:val="2"/>
        </w:numPr>
        <w:ind w:leftChars="0"/>
        <w:rPr>
          <w:rFonts w:ascii="SimSun" w:eastAsia="SimSun" w:hAnsi="SimSun" w:cs="新細明體"/>
          <w:color w:val="000000"/>
          <w:kern w:val="0"/>
          <w:szCs w:val="24"/>
        </w:rPr>
      </w:pPr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2012年-與台灣非營利團體「台灣教育中心」業務合作</w:t>
      </w:r>
    </w:p>
    <w:p w:rsidR="00D91AE6" w:rsidRPr="00D91AE6" w:rsidRDefault="00D91AE6" w:rsidP="00D91AE6">
      <w:pPr>
        <w:pStyle w:val="a7"/>
        <w:numPr>
          <w:ilvl w:val="0"/>
          <w:numId w:val="2"/>
        </w:numPr>
        <w:ind w:leftChars="0"/>
        <w:rPr>
          <w:rFonts w:ascii="SimSun" w:eastAsia="SimSun" w:hAnsi="SimSun" w:cs="新細明體"/>
          <w:color w:val="000000"/>
          <w:kern w:val="0"/>
          <w:szCs w:val="24"/>
        </w:rPr>
      </w:pPr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2014~2019年-在韓主辦台灣名門大學說明會</w:t>
      </w:r>
    </w:p>
    <w:p w:rsidR="00D91AE6" w:rsidRPr="00D91AE6" w:rsidRDefault="00D91AE6" w:rsidP="00D91AE6">
      <w:pPr>
        <w:pStyle w:val="a7"/>
        <w:numPr>
          <w:ilvl w:val="0"/>
          <w:numId w:val="2"/>
        </w:numPr>
        <w:ind w:leftChars="0"/>
        <w:rPr>
          <w:rFonts w:ascii="SimSun" w:eastAsia="SimSun" w:hAnsi="SimSun" w:cs="新細明體"/>
          <w:color w:val="000000"/>
          <w:kern w:val="0"/>
          <w:szCs w:val="24"/>
        </w:rPr>
      </w:pPr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2014年-明新科技大學委任之韓國授權招生中心</w:t>
      </w:r>
    </w:p>
    <w:p w:rsidR="00D91AE6" w:rsidRPr="00D91AE6" w:rsidRDefault="00D91AE6" w:rsidP="00D91AE6">
      <w:pPr>
        <w:pStyle w:val="a7"/>
        <w:numPr>
          <w:ilvl w:val="0"/>
          <w:numId w:val="2"/>
        </w:numPr>
        <w:ind w:leftChars="0"/>
        <w:rPr>
          <w:rFonts w:ascii="SimSun" w:eastAsia="SimSun" w:hAnsi="SimSun" w:cs="新細明體"/>
          <w:color w:val="000000"/>
          <w:kern w:val="0"/>
          <w:szCs w:val="24"/>
        </w:rPr>
      </w:pPr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2016年-中原大學、遠東科技大學、龍華科技大學業務合作</w:t>
      </w:r>
    </w:p>
    <w:p w:rsidR="00D91AE6" w:rsidRPr="00D91AE6" w:rsidRDefault="00D91AE6" w:rsidP="00D91AE6">
      <w:pPr>
        <w:pStyle w:val="a7"/>
        <w:numPr>
          <w:ilvl w:val="0"/>
          <w:numId w:val="2"/>
        </w:numPr>
        <w:ind w:leftChars="0"/>
        <w:rPr>
          <w:rFonts w:ascii="SimSun" w:eastAsia="SimSun" w:hAnsi="SimSun" w:cs="新細明體"/>
          <w:color w:val="000000"/>
          <w:kern w:val="0"/>
          <w:szCs w:val="24"/>
        </w:rPr>
      </w:pPr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2017年-銘傳大學業務合作</w:t>
      </w:r>
    </w:p>
    <w:p w:rsidR="00D91AE6" w:rsidRPr="00D91AE6" w:rsidRDefault="00D91AE6" w:rsidP="00D91AE6">
      <w:pPr>
        <w:pStyle w:val="a7"/>
        <w:numPr>
          <w:ilvl w:val="0"/>
          <w:numId w:val="2"/>
        </w:numPr>
        <w:ind w:leftChars="0"/>
        <w:rPr>
          <w:rFonts w:ascii="SimSun" w:eastAsia="SimSun" w:hAnsi="SimSun" w:cs="新細明體"/>
          <w:color w:val="000000"/>
          <w:kern w:val="0"/>
          <w:szCs w:val="24"/>
        </w:rPr>
      </w:pPr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2017年-高雄地區：立志高中、新光高中、中山工商業務合作</w:t>
      </w:r>
    </w:p>
    <w:p w:rsidR="00D91AE6" w:rsidRPr="00D91AE6" w:rsidRDefault="00D91AE6" w:rsidP="00D91AE6">
      <w:pPr>
        <w:pStyle w:val="a7"/>
        <w:numPr>
          <w:ilvl w:val="0"/>
          <w:numId w:val="2"/>
        </w:numPr>
        <w:ind w:leftChars="0"/>
        <w:rPr>
          <w:rFonts w:ascii="SimSun" w:eastAsia="SimSun" w:hAnsi="SimSun" w:cs="新細明體"/>
          <w:color w:val="000000"/>
          <w:kern w:val="0"/>
          <w:szCs w:val="24"/>
        </w:rPr>
      </w:pPr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2019年-台中地區：大慶高中締結業務</w:t>
      </w:r>
    </w:p>
    <w:p w:rsidR="00D91AE6" w:rsidRPr="00D91AE6" w:rsidRDefault="00D91AE6" w:rsidP="00D91AE6">
      <w:pPr>
        <w:pStyle w:val="a7"/>
        <w:numPr>
          <w:ilvl w:val="0"/>
          <w:numId w:val="2"/>
        </w:numPr>
        <w:ind w:leftChars="0"/>
        <w:rPr>
          <w:rFonts w:ascii="SimSun" w:eastAsia="SimSun" w:hAnsi="SimSun" w:cs="新細明體"/>
          <w:color w:val="000000"/>
          <w:kern w:val="0"/>
          <w:szCs w:val="24"/>
        </w:rPr>
      </w:pPr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2020~2021年-新竹地區：世界高中、磐石高中、東泰高中、治平高中業務合作</w:t>
      </w:r>
    </w:p>
    <w:p w:rsidR="00D91AE6" w:rsidRPr="00D91AE6" w:rsidRDefault="00D91AE6" w:rsidP="00D91AE6">
      <w:pPr>
        <w:pStyle w:val="a7"/>
        <w:numPr>
          <w:ilvl w:val="0"/>
          <w:numId w:val="2"/>
        </w:numPr>
        <w:ind w:leftChars="0"/>
        <w:rPr>
          <w:rFonts w:ascii="SimSun" w:eastAsia="SimSun" w:hAnsi="SimSun" w:cs="新細明體"/>
          <w:color w:val="000000"/>
          <w:kern w:val="0"/>
          <w:szCs w:val="24"/>
        </w:rPr>
      </w:pPr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2022年：媒合韓國斗源工科大學與台灣明新科技大學業務合作</w:t>
      </w:r>
    </w:p>
    <w:p w:rsidR="00D91AE6" w:rsidRPr="00D91AE6" w:rsidRDefault="00D91AE6" w:rsidP="00D91AE6">
      <w:pPr>
        <w:pStyle w:val="a7"/>
        <w:ind w:leftChars="0"/>
        <w:rPr>
          <w:rFonts w:ascii="SimSun" w:eastAsia="SimSun" w:hAnsi="SimSun" w:cs="新細明體"/>
          <w:color w:val="000000"/>
          <w:kern w:val="0"/>
          <w:szCs w:val="24"/>
        </w:rPr>
      </w:pPr>
    </w:p>
    <w:p w:rsidR="00D91AE6" w:rsidRPr="00D91AE6" w:rsidRDefault="00D91AE6" w:rsidP="00D91AE6">
      <w:pPr>
        <w:pStyle w:val="a7"/>
        <w:ind w:leftChars="0"/>
        <w:rPr>
          <w:rFonts w:ascii="SimSun" w:eastAsia="SimSun" w:hAnsi="SimSun" w:cs="新細明體"/>
          <w:color w:val="000000"/>
          <w:kern w:val="0"/>
          <w:szCs w:val="24"/>
        </w:rPr>
      </w:pPr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 xml:space="preserve">      我們仍在推進與許多高中、大專院校締結合作業務</w:t>
      </w:r>
    </w:p>
    <w:p w:rsidR="00D91AE6" w:rsidRDefault="00D91AE6" w:rsidP="00D91AE6">
      <w:pPr>
        <w:pStyle w:val="a7"/>
        <w:numPr>
          <w:ilvl w:val="0"/>
          <w:numId w:val="1"/>
        </w:numPr>
        <w:ind w:leftChars="0"/>
        <w:rPr>
          <w:rFonts w:ascii="SimSun" w:hAnsi="SimSun" w:cs="新細明體"/>
          <w:b/>
          <w:color w:val="000000"/>
          <w:kern w:val="0"/>
          <w:sz w:val="28"/>
          <w:szCs w:val="28"/>
        </w:rPr>
      </w:pPr>
      <w:r w:rsidRPr="00D91AE6">
        <w:rPr>
          <w:rFonts w:ascii="SimSun" w:hAnsi="SimSun" w:cs="新細明體"/>
          <w:b/>
          <w:color w:val="000000"/>
          <w:kern w:val="0"/>
          <w:sz w:val="28"/>
          <w:szCs w:val="28"/>
        </w:rPr>
        <w:t>目的</w:t>
      </w:r>
    </w:p>
    <w:p w:rsidR="00D91AE6" w:rsidRPr="00D91AE6" w:rsidRDefault="00D91AE6" w:rsidP="00D91AE6">
      <w:pPr>
        <w:pStyle w:val="a7"/>
        <w:rPr>
          <w:rFonts w:ascii="SimSun" w:eastAsia="SimSun" w:hAnsi="SimSun" w:cs="新細明體"/>
          <w:color w:val="000000"/>
          <w:kern w:val="0"/>
          <w:szCs w:val="24"/>
        </w:rPr>
      </w:pPr>
      <w:r w:rsidRPr="00D91AE6">
        <w:rPr>
          <w:rFonts w:ascii="SimSun" w:eastAsia="SimSun" w:hAnsi="SimSun" w:cs="新細明體" w:hint="eastAsia"/>
          <w:color w:val="000000"/>
          <w:kern w:val="0"/>
          <w:szCs w:val="24"/>
        </w:rPr>
        <w:t>深知貴校具備優秀的教學環境及師資，本公司希望與貴校一同透過台韓教育交流，培養更多具備國際觀的專門領域人才，並締結合作關係。</w:t>
      </w:r>
    </w:p>
    <w:p w:rsidR="00D91AE6" w:rsidRDefault="00D91AE6" w:rsidP="00D91AE6">
      <w:pPr>
        <w:pStyle w:val="a7"/>
        <w:numPr>
          <w:ilvl w:val="0"/>
          <w:numId w:val="1"/>
        </w:numPr>
        <w:ind w:leftChars="0"/>
        <w:rPr>
          <w:rFonts w:ascii="SimSun" w:hAnsi="SimSun" w:cs="新細明體"/>
          <w:b/>
          <w:color w:val="000000"/>
          <w:kern w:val="0"/>
          <w:sz w:val="28"/>
          <w:szCs w:val="28"/>
        </w:rPr>
      </w:pPr>
      <w:r w:rsidRPr="00D91AE6">
        <w:rPr>
          <w:rFonts w:ascii="SimSun" w:hAnsi="SimSun" w:cs="新細明體"/>
          <w:b/>
          <w:color w:val="000000"/>
          <w:kern w:val="0"/>
          <w:sz w:val="28"/>
          <w:szCs w:val="28"/>
        </w:rPr>
        <w:t>合作細節</w:t>
      </w:r>
    </w:p>
    <w:p w:rsidR="001130B1" w:rsidRDefault="004D093D" w:rsidP="001130B1">
      <w:pPr>
        <w:pStyle w:val="a7"/>
        <w:ind w:leftChars="0"/>
        <w:rPr>
          <w:rFonts w:ascii="SimSun" w:eastAsia="SimSun" w:hAnsi="SimSun"/>
          <w:color w:val="000000"/>
        </w:rPr>
      </w:pPr>
      <w:r w:rsidRPr="001130B1">
        <w:rPr>
          <w:rFonts w:ascii="SimSun" w:eastAsia="SimSun" w:hAnsi="SimSun" w:hint="eastAsia"/>
          <w:color w:val="000000"/>
        </w:rPr>
        <w:t>1. 代行招募韓籍學生(</w:t>
      </w:r>
      <w:proofErr w:type="gramStart"/>
      <w:r w:rsidRPr="001130B1">
        <w:rPr>
          <w:rFonts w:ascii="SimSun" w:eastAsia="SimSun" w:hAnsi="SimSun" w:hint="eastAsia"/>
          <w:color w:val="000000"/>
        </w:rPr>
        <w:t>傭</w:t>
      </w:r>
      <w:proofErr w:type="gramEnd"/>
      <w:r w:rsidRPr="001130B1">
        <w:rPr>
          <w:rFonts w:ascii="SimSun" w:eastAsia="SimSun" w:hAnsi="SimSun" w:hint="eastAsia"/>
          <w:color w:val="000000"/>
        </w:rPr>
        <w:t>金提案為學費的20%)</w:t>
      </w:r>
    </w:p>
    <w:p w:rsidR="001130B1" w:rsidRDefault="004D093D" w:rsidP="001130B1">
      <w:pPr>
        <w:pStyle w:val="a7"/>
        <w:ind w:leftChars="0"/>
        <w:rPr>
          <w:rFonts w:ascii="SimSun" w:hAnsi="SimSun"/>
          <w:color w:val="000000"/>
        </w:rPr>
      </w:pPr>
      <w:r w:rsidRPr="004D093D">
        <w:rPr>
          <w:rFonts w:ascii="SimSun" w:eastAsia="SimSun" w:hAnsi="SimSun" w:hint="eastAsia"/>
          <w:color w:val="000000"/>
        </w:rPr>
        <w:t>-</w:t>
      </w:r>
      <w:r w:rsidR="001130B1">
        <w:rPr>
          <w:rFonts w:ascii="SimSun" w:eastAsia="SimSun" w:hAnsi="SimSun" w:hint="eastAsia"/>
          <w:color w:val="000000"/>
        </w:rPr>
        <w:t xml:space="preserve"> </w:t>
      </w:r>
      <w:r w:rsidRPr="004D093D">
        <w:rPr>
          <w:rFonts w:ascii="SimSun" w:eastAsia="SimSun" w:hAnsi="SimSun" w:hint="eastAsia"/>
          <w:color w:val="000000"/>
        </w:rPr>
        <w:t>我們會在</w:t>
      </w:r>
      <w:proofErr w:type="gramStart"/>
      <w:r w:rsidRPr="004D093D">
        <w:rPr>
          <w:rFonts w:ascii="SimSun" w:eastAsia="SimSun" w:hAnsi="SimSun" w:hint="eastAsia"/>
          <w:color w:val="000000"/>
        </w:rPr>
        <w:t>韓國替貴校</w:t>
      </w:r>
      <w:proofErr w:type="gramEnd"/>
      <w:r w:rsidRPr="004D093D">
        <w:rPr>
          <w:rFonts w:ascii="SimSun" w:eastAsia="SimSun" w:hAnsi="SimSun" w:hint="eastAsia"/>
          <w:color w:val="000000"/>
        </w:rPr>
        <w:t>招募學生，現與我們合作的大學實施免試入學制度，若有學生有意願且資格符合，會優先推薦</w:t>
      </w:r>
      <w:proofErr w:type="gramStart"/>
      <w:r w:rsidRPr="004D093D">
        <w:rPr>
          <w:rFonts w:ascii="SimSun" w:eastAsia="SimSun" w:hAnsi="SimSun" w:hint="eastAsia"/>
          <w:color w:val="000000"/>
        </w:rPr>
        <w:t>學生至貴校</w:t>
      </w:r>
      <w:proofErr w:type="gramEnd"/>
      <w:r w:rsidRPr="004D093D">
        <w:rPr>
          <w:rFonts w:ascii="SimSun" w:eastAsia="SimSun" w:hAnsi="SimSun" w:hint="eastAsia"/>
          <w:color w:val="000000"/>
        </w:rPr>
        <w:t>就讀。</w:t>
      </w:r>
    </w:p>
    <w:p w:rsidR="001130B1" w:rsidRDefault="004D093D" w:rsidP="001130B1">
      <w:pPr>
        <w:pStyle w:val="a7"/>
        <w:ind w:leftChars="0"/>
        <w:rPr>
          <w:rFonts w:ascii="SimSun" w:hAnsi="SimSun"/>
          <w:color w:val="000000"/>
        </w:rPr>
      </w:pPr>
      <w:r w:rsidRPr="004D093D">
        <w:rPr>
          <w:rFonts w:ascii="SimSun" w:eastAsia="SimSun" w:hAnsi="SimSun" w:hint="eastAsia"/>
          <w:color w:val="000000"/>
        </w:rPr>
        <w:t>-</w:t>
      </w:r>
      <w:r w:rsidR="001130B1">
        <w:rPr>
          <w:rFonts w:ascii="SimSun" w:eastAsia="SimSun" w:hAnsi="SimSun" w:hint="eastAsia"/>
          <w:color w:val="000000"/>
        </w:rPr>
        <w:t xml:space="preserve"> </w:t>
      </w:r>
      <w:r w:rsidRPr="004D093D">
        <w:rPr>
          <w:rFonts w:ascii="SimSun" w:eastAsia="SimSun" w:hAnsi="SimSun" w:hint="eastAsia"/>
          <w:color w:val="000000"/>
        </w:rPr>
        <w:t>若貴校有意招募韓國學生，我們知會至各高中並進行說明會，這部分與我們合作大學會提供經費做單獨的宣傳。</w:t>
      </w:r>
    </w:p>
    <w:p w:rsidR="001130B1" w:rsidRDefault="004D093D" w:rsidP="001130B1">
      <w:pPr>
        <w:pStyle w:val="a7"/>
        <w:ind w:leftChars="0"/>
        <w:rPr>
          <w:rFonts w:ascii="SimSun" w:hAnsi="SimSun"/>
          <w:color w:val="000000"/>
        </w:rPr>
      </w:pPr>
      <w:r w:rsidRPr="004D093D">
        <w:rPr>
          <w:rFonts w:ascii="SimSun" w:eastAsia="SimSun" w:hAnsi="SimSun" w:hint="eastAsia"/>
          <w:color w:val="000000"/>
        </w:rPr>
        <w:t>-</w:t>
      </w:r>
      <w:r w:rsidR="001130B1">
        <w:rPr>
          <w:rFonts w:ascii="SimSun" w:eastAsia="SimSun" w:hAnsi="SimSun" w:hint="eastAsia"/>
          <w:color w:val="000000"/>
        </w:rPr>
        <w:t xml:space="preserve"> </w:t>
      </w:r>
      <w:r w:rsidRPr="004D093D">
        <w:rPr>
          <w:rFonts w:ascii="SimSun" w:eastAsia="SimSun" w:hAnsi="SimSun" w:hint="eastAsia"/>
          <w:color w:val="000000"/>
        </w:rPr>
        <w:t>需</w:t>
      </w:r>
      <w:r w:rsidR="001130B1">
        <w:rPr>
          <w:rFonts w:ascii="SimSun" w:eastAsia="SimSun" w:hAnsi="SimSun" w:hint="eastAsia"/>
          <w:color w:val="000000"/>
        </w:rPr>
        <w:t>由</w:t>
      </w:r>
      <w:r w:rsidRPr="004D093D">
        <w:rPr>
          <w:rFonts w:ascii="SimSun" w:eastAsia="SimSun" w:hAnsi="SimSun" w:hint="eastAsia"/>
          <w:color w:val="000000"/>
        </w:rPr>
        <w:t>貴校提供招生所需資料</w:t>
      </w:r>
      <w:r w:rsidR="001130B1">
        <w:rPr>
          <w:rFonts w:ascii="SimSun" w:eastAsia="SimSun" w:hAnsi="SimSun" w:hint="eastAsia"/>
          <w:color w:val="000000"/>
        </w:rPr>
        <w:t>。</w:t>
      </w:r>
    </w:p>
    <w:p w:rsidR="001130B1" w:rsidRPr="001130B1" w:rsidRDefault="001130B1" w:rsidP="001130B1">
      <w:pPr>
        <w:pStyle w:val="a7"/>
        <w:ind w:leftChars="0"/>
        <w:rPr>
          <w:rFonts w:ascii="SimSun" w:hAnsi="SimSun"/>
          <w:color w:val="000000"/>
        </w:rPr>
      </w:pPr>
    </w:p>
    <w:p w:rsidR="001130B1" w:rsidRDefault="004D093D" w:rsidP="001130B1">
      <w:pPr>
        <w:pStyle w:val="a7"/>
        <w:ind w:leftChars="0"/>
        <w:rPr>
          <w:rFonts w:ascii="SimSun" w:hAnsi="SimSun"/>
          <w:color w:val="000000"/>
        </w:rPr>
      </w:pPr>
      <w:r w:rsidRPr="004D093D">
        <w:rPr>
          <w:rFonts w:ascii="SimSun" w:eastAsia="SimSun" w:hAnsi="SimSun" w:hint="eastAsia"/>
          <w:color w:val="000000"/>
        </w:rPr>
        <w:t xml:space="preserve">2. </w:t>
      </w:r>
      <w:r w:rsidR="00F34D53" w:rsidRPr="00F34D53">
        <w:rPr>
          <w:rFonts w:ascii="SimSun" w:eastAsia="SimSun" w:hAnsi="SimSun" w:hint="eastAsia"/>
          <w:color w:val="000000"/>
        </w:rPr>
        <w:t>支援與韓國學校多種業務交流</w:t>
      </w:r>
    </w:p>
    <w:p w:rsidR="001130B1" w:rsidRDefault="00F34D53" w:rsidP="001130B1">
      <w:pPr>
        <w:pStyle w:val="a7"/>
        <w:ind w:leftChars="0"/>
        <w:rPr>
          <w:rFonts w:ascii="SimSun" w:eastAsia="SimSun" w:hAnsi="SimSun"/>
          <w:color w:val="000000"/>
        </w:rPr>
      </w:pPr>
      <w:r w:rsidRPr="00F34D53">
        <w:rPr>
          <w:rFonts w:ascii="SimSun" w:eastAsia="SimSun" w:hAnsi="SimSun" w:hint="eastAsia"/>
          <w:color w:val="000000"/>
        </w:rPr>
        <w:t>(締結姊妹校、交換學生、開設語學堂專班等)</w:t>
      </w:r>
    </w:p>
    <w:p w:rsidR="004D093D" w:rsidRPr="001130B1" w:rsidRDefault="00F34D53" w:rsidP="001130B1">
      <w:pPr>
        <w:pStyle w:val="a7"/>
        <w:ind w:leftChars="0"/>
        <w:rPr>
          <w:rFonts w:ascii="SimSun" w:hAnsi="SimSun"/>
          <w:color w:val="000000"/>
        </w:rPr>
      </w:pPr>
      <w:r w:rsidRPr="004D093D">
        <w:rPr>
          <w:rFonts w:ascii="SimSun" w:eastAsia="SimSun" w:hAnsi="SimSun" w:hint="eastAsia"/>
          <w:color w:val="000000"/>
        </w:rPr>
        <w:t>-</w:t>
      </w:r>
      <w:r w:rsidR="001130B1">
        <w:rPr>
          <w:rFonts w:ascii="SimSun" w:eastAsia="SimSun" w:hAnsi="SimSun" w:hint="eastAsia"/>
          <w:color w:val="000000"/>
        </w:rPr>
        <w:t xml:space="preserve"> </w:t>
      </w:r>
      <w:r w:rsidR="004D093D" w:rsidRPr="004D093D">
        <w:rPr>
          <w:rFonts w:ascii="SimSun" w:eastAsia="SimSun" w:hAnsi="SimSun" w:hint="eastAsia"/>
          <w:color w:val="000000"/>
        </w:rPr>
        <w:t>若貴校有意締結韓國姊妹校，我方也可提供媒合服務。</w:t>
      </w:r>
    </w:p>
    <w:p w:rsidR="004D093D" w:rsidRPr="004D093D" w:rsidRDefault="004D093D" w:rsidP="004D093D">
      <w:pPr>
        <w:pStyle w:val="Web"/>
        <w:spacing w:before="0" w:beforeAutospacing="0" w:after="0" w:afterAutospacing="0"/>
        <w:jc w:val="center"/>
        <w:rPr>
          <w:rFonts w:ascii="SimSun" w:eastAsia="SimSun" w:hAnsi="SimSun"/>
          <w:color w:val="000000"/>
          <w:sz w:val="22"/>
          <w:szCs w:val="22"/>
          <w:shd w:val="clear" w:color="auto" w:fill="FDFDFD"/>
        </w:rPr>
      </w:pPr>
      <w:r w:rsidRPr="004D093D">
        <w:rPr>
          <w:rFonts w:ascii="SimSun" w:eastAsia="SimSun" w:hAnsi="SimSun"/>
          <w:color w:val="000000"/>
          <w:sz w:val="22"/>
          <w:szCs w:val="22"/>
          <w:shd w:val="clear" w:color="auto" w:fill="FDFDFD"/>
        </w:rPr>
        <w:t>2022年10月-促成韓國斗源工科大學與台灣明新科技大學開設語學堂專班</w:t>
      </w:r>
    </w:p>
    <w:p w:rsidR="004D093D" w:rsidRDefault="00CF31A9" w:rsidP="004D093D">
      <w:pPr>
        <w:pStyle w:val="Web"/>
        <w:spacing w:before="0" w:beforeAutospacing="0" w:after="0" w:afterAutospacing="0"/>
        <w:jc w:val="center"/>
        <w:rPr>
          <w:rFonts w:ascii="SimSun" w:eastAsiaTheme="minorEastAsia" w:hAnsi="SimSun"/>
          <w:color w:val="000000"/>
          <w:sz w:val="22"/>
          <w:szCs w:val="22"/>
        </w:rPr>
      </w:pPr>
      <w:r>
        <w:rPr>
          <w:rFonts w:ascii="SimSun" w:eastAsiaTheme="minorEastAsia" w:hAnsi="SimSun"/>
          <w:color w:val="000000"/>
          <w:sz w:val="22"/>
          <w:szCs w:val="22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75pt;height:112.95pt">
            <v:imagedata r:id="rId9" o:title="KakaoTalk_20211020_164233221_02"/>
          </v:shape>
        </w:pict>
      </w:r>
      <w:r>
        <w:rPr>
          <w:rFonts w:ascii="SimSun" w:eastAsiaTheme="minorEastAsia" w:hAnsi="SimSun"/>
          <w:color w:val="000000"/>
          <w:sz w:val="22"/>
          <w:szCs w:val="22"/>
        </w:rPr>
        <w:pict>
          <v:shape id="_x0000_i1026" type="#_x0000_t75" style="width:165.2pt;height:112.95pt">
            <v:imagedata r:id="rId10" o:title="KakaoTalk_20211020_164233221_01"/>
          </v:shape>
        </w:pict>
      </w:r>
    </w:p>
    <w:p w:rsidR="001130B1" w:rsidRDefault="001130B1" w:rsidP="004D093D">
      <w:pPr>
        <w:pStyle w:val="Web"/>
        <w:spacing w:before="0" w:beforeAutospacing="0" w:after="0" w:afterAutospacing="0"/>
        <w:jc w:val="center"/>
        <w:rPr>
          <w:rFonts w:ascii="SimSun" w:eastAsiaTheme="minorEastAsia" w:hAnsi="SimSun"/>
          <w:color w:val="000000"/>
          <w:sz w:val="22"/>
          <w:szCs w:val="22"/>
        </w:rPr>
      </w:pPr>
    </w:p>
    <w:p w:rsidR="001130B1" w:rsidRDefault="004D093D" w:rsidP="001130B1">
      <w:pPr>
        <w:pStyle w:val="a7"/>
        <w:ind w:leftChars="0"/>
        <w:rPr>
          <w:rFonts w:ascii="SimSun" w:hAnsi="SimSun"/>
          <w:color w:val="000000"/>
        </w:rPr>
      </w:pPr>
      <w:r w:rsidRPr="001130B1">
        <w:rPr>
          <w:rFonts w:ascii="SimSun" w:eastAsia="SimSun" w:hAnsi="SimSun" w:hint="eastAsia"/>
          <w:color w:val="000000"/>
        </w:rPr>
        <w:t xml:space="preserve">3. </w:t>
      </w:r>
      <w:r w:rsidR="001130B1" w:rsidRPr="001130B1">
        <w:rPr>
          <w:rFonts w:ascii="SimSun" w:eastAsia="SimSun" w:hAnsi="SimSun" w:hint="eastAsia"/>
          <w:color w:val="000000"/>
        </w:rPr>
        <w:t>報名</w:t>
      </w:r>
      <w:proofErr w:type="gramStart"/>
      <w:r w:rsidR="001130B1" w:rsidRPr="001130B1">
        <w:rPr>
          <w:rFonts w:ascii="SimSun" w:eastAsia="SimSun" w:hAnsi="SimSun" w:hint="eastAsia"/>
          <w:color w:val="000000"/>
        </w:rPr>
        <w:t>線上韓</w:t>
      </w:r>
      <w:proofErr w:type="gramEnd"/>
      <w:r w:rsidR="001130B1" w:rsidRPr="001130B1">
        <w:rPr>
          <w:rFonts w:ascii="SimSun" w:eastAsia="SimSun" w:hAnsi="SimSun" w:hint="eastAsia"/>
          <w:color w:val="000000"/>
        </w:rPr>
        <w:t>語課程享優惠</w:t>
      </w:r>
    </w:p>
    <w:p w:rsidR="001130B1" w:rsidRDefault="001130B1" w:rsidP="001130B1">
      <w:pPr>
        <w:pStyle w:val="a7"/>
        <w:ind w:leftChars="0"/>
        <w:rPr>
          <w:rFonts w:ascii="SimSun" w:eastAsia="Malgun Gothic" w:hAnsi="SimSun" w:hint="eastAsia"/>
          <w:color w:val="000000"/>
          <w:lang w:eastAsia="ko-KR"/>
        </w:rPr>
      </w:pPr>
      <w:r w:rsidRPr="001130B1">
        <w:rPr>
          <w:rFonts w:ascii="SimSun" w:eastAsia="SimSun" w:hAnsi="SimSun" w:hint="eastAsia"/>
          <w:color w:val="000000"/>
        </w:rPr>
        <w:t>-</w:t>
      </w:r>
      <w:r>
        <w:rPr>
          <w:rFonts w:ascii="SimSun" w:eastAsia="SimSun" w:hAnsi="SimSun" w:hint="eastAsia"/>
          <w:color w:val="000000"/>
        </w:rPr>
        <w:t xml:space="preserve"> </w:t>
      </w:r>
      <w:r w:rsidR="004D093D" w:rsidRPr="001130B1">
        <w:rPr>
          <w:rFonts w:ascii="SimSun" w:eastAsia="SimSun" w:hAnsi="SimSun" w:hint="eastAsia"/>
          <w:color w:val="000000"/>
        </w:rPr>
        <w:t>若貴校幫忙宣傳</w:t>
      </w:r>
      <w:proofErr w:type="gramStart"/>
      <w:r w:rsidR="004D093D" w:rsidRPr="001130B1">
        <w:rPr>
          <w:rFonts w:ascii="SimSun" w:eastAsia="SimSun" w:hAnsi="SimSun" w:hint="eastAsia"/>
          <w:color w:val="000000"/>
        </w:rPr>
        <w:t>我司線上韓</w:t>
      </w:r>
      <w:proofErr w:type="gramEnd"/>
      <w:r w:rsidR="004D093D" w:rsidRPr="001130B1">
        <w:rPr>
          <w:rFonts w:ascii="SimSun" w:eastAsia="SimSun" w:hAnsi="SimSun" w:hint="eastAsia"/>
          <w:color w:val="000000"/>
        </w:rPr>
        <w:t>語課程，透過貴校報名課程者可提供學費8折優惠。</w:t>
      </w:r>
    </w:p>
    <w:p w:rsidR="00CF30F2" w:rsidRPr="00CF30F2" w:rsidRDefault="00CF30F2" w:rsidP="001130B1">
      <w:pPr>
        <w:pStyle w:val="a7"/>
        <w:ind w:leftChars="0"/>
        <w:rPr>
          <w:rFonts w:ascii="SimSun" w:eastAsia="Malgun Gothic" w:hAnsi="SimSun" w:hint="eastAsia"/>
          <w:color w:val="000000"/>
          <w:lang w:eastAsia="ko-KR"/>
        </w:rPr>
      </w:pPr>
      <w:bookmarkStart w:id="0" w:name="_GoBack"/>
      <w:bookmarkEnd w:id="0"/>
    </w:p>
    <w:p w:rsidR="00CF30F2" w:rsidRPr="00CF30F2" w:rsidRDefault="00CF30F2" w:rsidP="00CF30F2">
      <w:pPr>
        <w:pStyle w:val="a7"/>
        <w:ind w:leftChars="0"/>
        <w:rPr>
          <w:rFonts w:ascii="SimSun" w:hAnsi="SimSun" w:hint="eastAsia"/>
          <w:color w:val="000000"/>
          <w:lang w:eastAsia="ko-KR"/>
        </w:rPr>
      </w:pPr>
      <w:r>
        <w:rPr>
          <w:rFonts w:ascii="Batang" w:hAnsi="Batang" w:cs="Batang" w:hint="eastAsia"/>
          <w:color w:val="000000"/>
        </w:rPr>
        <w:t>實際授課畫面</w:t>
      </w:r>
    </w:p>
    <w:p w:rsidR="001130B1" w:rsidRDefault="00CF30F2" w:rsidP="001130B1">
      <w:pPr>
        <w:pStyle w:val="a7"/>
        <w:ind w:leftChars="0"/>
        <w:rPr>
          <w:rFonts w:ascii="SimSun" w:eastAsia="Malgun Gothic" w:hAnsi="SimSun" w:hint="eastAsia"/>
          <w:color w:val="000000"/>
        </w:rPr>
      </w:pPr>
      <w:r w:rsidRPr="00CF30F2">
        <w:rPr>
          <w:rFonts w:ascii="SimSun" w:eastAsia="Malgun Gothic" w:hAnsi="SimSun"/>
          <w:color w:val="000000"/>
        </w:rPr>
        <w:drawing>
          <wp:inline distT="0" distB="0" distL="0" distR="0" wp14:anchorId="6BFF9A2D" wp14:editId="42E185A1">
            <wp:extent cx="2240000" cy="1260000"/>
            <wp:effectExtent l="0" t="0" r="825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4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30F2">
        <w:rPr>
          <w:rFonts w:ascii="SimSun" w:eastAsia="Malgun Gothic" w:hAnsi="SimSun"/>
          <w:color w:val="000000"/>
        </w:rPr>
        <w:drawing>
          <wp:inline distT="0" distB="0" distL="0" distR="0" wp14:anchorId="11B4D6DD" wp14:editId="5AE31C9B">
            <wp:extent cx="2240001" cy="1260000"/>
            <wp:effectExtent l="0" t="0" r="825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40001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0F2" w:rsidRPr="00CF30F2" w:rsidRDefault="00CF30F2" w:rsidP="001130B1">
      <w:pPr>
        <w:pStyle w:val="a7"/>
        <w:ind w:leftChars="0"/>
        <w:rPr>
          <w:rFonts w:ascii="SimSun" w:eastAsia="Malgun Gothic" w:hAnsi="SimSun" w:hint="eastAsia"/>
          <w:color w:val="000000"/>
        </w:rPr>
      </w:pPr>
    </w:p>
    <w:p w:rsidR="001130B1" w:rsidRDefault="004D093D" w:rsidP="001130B1">
      <w:pPr>
        <w:pStyle w:val="a7"/>
        <w:ind w:leftChars="0"/>
        <w:rPr>
          <w:rFonts w:ascii="SimSun" w:hAnsi="SimSun"/>
          <w:color w:val="000000"/>
        </w:rPr>
      </w:pPr>
      <w:r w:rsidRPr="004D093D">
        <w:rPr>
          <w:rFonts w:ascii="SimSun" w:eastAsia="SimSun" w:hAnsi="SimSun" w:hint="eastAsia"/>
          <w:color w:val="000000"/>
        </w:rPr>
        <w:t xml:space="preserve">4. </w:t>
      </w:r>
      <w:r w:rsidR="00746FC2">
        <w:rPr>
          <w:rFonts w:ascii="SimSun" w:eastAsia="SimSun" w:hAnsi="SimSun" w:hint="eastAsia"/>
          <w:color w:val="000000"/>
        </w:rPr>
        <w:t>提供</w:t>
      </w:r>
      <w:r w:rsidRPr="004D093D">
        <w:rPr>
          <w:rFonts w:ascii="SimSun" w:eastAsia="SimSun" w:hAnsi="SimSun" w:hint="eastAsia"/>
          <w:color w:val="000000"/>
        </w:rPr>
        <w:t>韓國寒暑假短期團體課程</w:t>
      </w:r>
      <w:r w:rsidR="00746FC2" w:rsidRPr="008A4BEE">
        <w:rPr>
          <w:rFonts w:ascii="SimSun" w:eastAsia="SimSun" w:hAnsi="SimSun"/>
          <w:color w:val="000000"/>
          <w:shd w:val="clear" w:color="auto" w:fill="FDFDFD"/>
        </w:rPr>
        <w:t>資源</w:t>
      </w:r>
    </w:p>
    <w:p w:rsidR="001130B1" w:rsidRDefault="004D093D" w:rsidP="001130B1">
      <w:pPr>
        <w:pStyle w:val="a7"/>
        <w:ind w:leftChars="0"/>
        <w:rPr>
          <w:rFonts w:ascii="SimSun" w:eastAsia="SimSun" w:hAnsi="SimSun"/>
          <w:color w:val="000000"/>
        </w:rPr>
      </w:pPr>
      <w:r w:rsidRPr="004D093D">
        <w:rPr>
          <w:rFonts w:ascii="SimSun" w:eastAsia="SimSun" w:hAnsi="SimSun" w:hint="eastAsia"/>
          <w:color w:val="000000"/>
        </w:rPr>
        <w:t>-</w:t>
      </w:r>
      <w:r w:rsidR="001130B1">
        <w:rPr>
          <w:rFonts w:ascii="SimSun" w:eastAsia="SimSun" w:hAnsi="SimSun" w:hint="eastAsia"/>
          <w:color w:val="000000"/>
        </w:rPr>
        <w:t xml:space="preserve"> </w:t>
      </w:r>
      <w:r w:rsidRPr="004D093D">
        <w:rPr>
          <w:rFonts w:ascii="SimSun" w:eastAsia="SimSun" w:hAnsi="SimSun" w:hint="eastAsia"/>
          <w:color w:val="000000"/>
          <w:shd w:val="clear" w:color="auto" w:fill="FDFDFD"/>
        </w:rPr>
        <w:t>若貴校有海外短期</w:t>
      </w:r>
      <w:proofErr w:type="gramStart"/>
      <w:r w:rsidRPr="004D093D">
        <w:rPr>
          <w:rFonts w:ascii="SimSun" w:eastAsia="SimSun" w:hAnsi="SimSun" w:hint="eastAsia"/>
          <w:color w:val="000000"/>
          <w:shd w:val="clear" w:color="auto" w:fill="FDFDFD"/>
        </w:rPr>
        <w:t>研</w:t>
      </w:r>
      <w:proofErr w:type="gramEnd"/>
      <w:r w:rsidRPr="004D093D">
        <w:rPr>
          <w:rFonts w:ascii="SimSun" w:eastAsia="SimSun" w:hAnsi="SimSun" w:hint="eastAsia"/>
          <w:color w:val="000000"/>
          <w:shd w:val="clear" w:color="auto" w:fill="FDFDFD"/>
        </w:rPr>
        <w:t>修的計畫，將</w:t>
      </w:r>
      <w:proofErr w:type="gramStart"/>
      <w:r w:rsidRPr="004D093D">
        <w:rPr>
          <w:rFonts w:ascii="SimSun" w:eastAsia="SimSun" w:hAnsi="SimSun" w:hint="eastAsia"/>
          <w:color w:val="000000"/>
          <w:shd w:val="clear" w:color="auto" w:fill="FDFDFD"/>
        </w:rPr>
        <w:t>提供我司合作</w:t>
      </w:r>
      <w:proofErr w:type="gramEnd"/>
      <w:r w:rsidRPr="004D093D">
        <w:rPr>
          <w:rFonts w:ascii="SimSun" w:eastAsia="SimSun" w:hAnsi="SimSun" w:hint="eastAsia"/>
          <w:color w:val="000000"/>
          <w:shd w:val="clear" w:color="auto" w:fill="FDFDFD"/>
        </w:rPr>
        <w:t>韓國大學資源，目前明新科技大學、銘傳大學也曾透過我們赴韓研習。</w:t>
      </w:r>
    </w:p>
    <w:p w:rsidR="003D2B8E" w:rsidRDefault="004D093D" w:rsidP="003D2B8E">
      <w:pPr>
        <w:pStyle w:val="a7"/>
        <w:ind w:leftChars="0"/>
        <w:rPr>
          <w:rFonts w:ascii="SimSun" w:hAnsi="SimSun"/>
          <w:color w:val="000000"/>
        </w:rPr>
      </w:pPr>
      <w:r w:rsidRPr="004D093D">
        <w:rPr>
          <w:rFonts w:ascii="SimSun" w:eastAsia="SimSun" w:hAnsi="SimSun" w:hint="eastAsia"/>
          <w:color w:val="000000"/>
        </w:rPr>
        <w:t>-</w:t>
      </w:r>
      <w:r w:rsidR="001130B1">
        <w:rPr>
          <w:rFonts w:ascii="SimSun" w:eastAsia="SimSun" w:hAnsi="SimSun" w:hint="eastAsia"/>
          <w:color w:val="000000"/>
        </w:rPr>
        <w:t xml:space="preserve"> </w:t>
      </w:r>
      <w:r w:rsidRPr="004D093D">
        <w:rPr>
          <w:rFonts w:ascii="SimSun" w:eastAsia="SimSun" w:hAnsi="SimSun" w:hint="eastAsia"/>
          <w:color w:val="000000"/>
        </w:rPr>
        <w:t>課程費用及</w:t>
      </w:r>
      <w:proofErr w:type="gramStart"/>
      <w:r w:rsidRPr="004D093D">
        <w:rPr>
          <w:rFonts w:ascii="SimSun" w:eastAsia="SimSun" w:hAnsi="SimSun" w:hint="eastAsia"/>
          <w:color w:val="000000"/>
        </w:rPr>
        <w:t>傭</w:t>
      </w:r>
      <w:proofErr w:type="gramEnd"/>
      <w:r w:rsidRPr="004D093D">
        <w:rPr>
          <w:rFonts w:ascii="SimSun" w:eastAsia="SimSun" w:hAnsi="SimSun" w:hint="eastAsia"/>
          <w:color w:val="000000"/>
        </w:rPr>
        <w:t>金可於日後討論決定。</w:t>
      </w:r>
    </w:p>
    <w:p w:rsidR="003D2B8E" w:rsidRDefault="003D2B8E" w:rsidP="003D2B8E">
      <w:pPr>
        <w:pStyle w:val="a7"/>
        <w:ind w:leftChars="0"/>
        <w:rPr>
          <w:rFonts w:ascii="SimSun" w:hAnsi="SimSun"/>
          <w:color w:val="000000"/>
        </w:rPr>
      </w:pPr>
    </w:p>
    <w:p w:rsidR="003D2B8E" w:rsidRPr="003D2B8E" w:rsidRDefault="003D2B8E" w:rsidP="003D2B8E">
      <w:pPr>
        <w:pStyle w:val="a7"/>
        <w:ind w:leftChars="0"/>
        <w:rPr>
          <w:rFonts w:ascii="SimSun" w:hAnsi="SimSun"/>
          <w:color w:val="000000"/>
        </w:rPr>
      </w:pPr>
      <w:proofErr w:type="gramStart"/>
      <w:r w:rsidRPr="003D2B8E">
        <w:rPr>
          <w:rFonts w:ascii="SimSun" w:hAnsi="SimSun"/>
          <w:color w:val="000000"/>
        </w:rPr>
        <w:t>2022</w:t>
      </w:r>
      <w:r w:rsidRPr="003D2B8E">
        <w:rPr>
          <w:rFonts w:ascii="SimSun" w:hAnsi="SimSun"/>
          <w:color w:val="000000"/>
        </w:rPr>
        <w:t>年靜仁女子</w:t>
      </w:r>
      <w:proofErr w:type="gramEnd"/>
      <w:r w:rsidRPr="003D2B8E">
        <w:rPr>
          <w:rFonts w:ascii="SimSun" w:hAnsi="SimSun"/>
          <w:color w:val="000000"/>
        </w:rPr>
        <w:t>大學與台灣大學</w:t>
      </w:r>
      <w:proofErr w:type="gramStart"/>
      <w:r w:rsidRPr="003D2B8E">
        <w:rPr>
          <w:rFonts w:ascii="SimSun" w:hAnsi="SimSun"/>
          <w:color w:val="000000"/>
        </w:rPr>
        <w:t>進行線上課程</w:t>
      </w:r>
      <w:proofErr w:type="gramEnd"/>
    </w:p>
    <w:p w:rsidR="003D2B8E" w:rsidRPr="003D2B8E" w:rsidRDefault="003D2B8E" w:rsidP="003D2B8E">
      <w:pPr>
        <w:pStyle w:val="a7"/>
        <w:ind w:leftChars="0"/>
        <w:rPr>
          <w:rFonts w:ascii="SimSun" w:hAnsi="SimSun"/>
          <w:color w:val="000000"/>
        </w:rPr>
      </w:pPr>
      <w:r>
        <w:rPr>
          <w:rFonts w:ascii="SimSun" w:hAnsi="SimSun"/>
          <w:noProof/>
          <w:color w:val="000000"/>
        </w:rPr>
        <w:drawing>
          <wp:inline distT="0" distB="0" distL="0" distR="0" wp14:anchorId="5B8E1297" wp14:editId="746C0691">
            <wp:extent cx="2208146" cy="1655179"/>
            <wp:effectExtent l="0" t="0" r="1905" b="254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akaoTalk_20220317_12010110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350" cy="1662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0B1" w:rsidRPr="003D2B8E" w:rsidRDefault="003D2B8E" w:rsidP="003D2B8E">
      <w:pPr>
        <w:pStyle w:val="a7"/>
        <w:ind w:leftChars="0"/>
        <w:rPr>
          <w:rFonts w:ascii="SimSun" w:hAnsi="SimSun"/>
          <w:color w:val="000000"/>
        </w:rPr>
      </w:pPr>
      <w:r w:rsidRPr="003D2B8E">
        <w:rPr>
          <w:rFonts w:ascii="SimSun" w:hAnsi="SimSun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4DB0011" wp14:editId="009E5563">
                <wp:simplePos x="0" y="0"/>
                <wp:positionH relativeFrom="margin">
                  <wp:posOffset>3024585</wp:posOffset>
                </wp:positionH>
                <wp:positionV relativeFrom="paragraph">
                  <wp:posOffset>3797059</wp:posOffset>
                </wp:positionV>
                <wp:extent cx="2179320" cy="320040"/>
                <wp:effectExtent l="0" t="0" r="11430" b="2286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320" cy="3200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2B8E" w:rsidRPr="003D2B8E" w:rsidRDefault="003D2B8E" w:rsidP="003D2B8E">
                            <w:pPr>
                              <w:rPr>
                                <w:color w:val="FFC000"/>
                              </w:rPr>
                            </w:pPr>
                            <w:r>
                              <w:rPr>
                                <w:rFonts w:hint="eastAsia"/>
                                <w:color w:val="FFC000"/>
                              </w:rPr>
                              <w:t>實際費用依</w:t>
                            </w:r>
                            <w:r>
                              <w:rPr>
                                <w:color w:val="FFC000"/>
                              </w:rPr>
                              <w:t>各校討論後決定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4DB001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38.15pt;margin-top:299pt;width:171.6pt;height:2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" fillcolor="white [3201]" strokecolor="#ffc000 [3207]" strokeweight="1pt">
                <v:textbox>
                  <w:txbxContent>
                    <w:p w:rsidR="003D2B8E" w:rsidRPr="003D2B8E" w:rsidRDefault="003D2B8E" w:rsidP="003D2B8E">
                      <w:pPr>
                        <w:rPr>
                          <w:rFonts w:hint="eastAsia"/>
                          <w:color w:val="FFC000"/>
                        </w:rPr>
                      </w:pPr>
                      <w:r>
                        <w:rPr>
                          <w:rFonts w:hint="eastAsia"/>
                          <w:color w:val="FFC000"/>
                        </w:rPr>
                        <w:t>實際費用依</w:t>
                      </w:r>
                      <w:r>
                        <w:rPr>
                          <w:color w:val="FFC000"/>
                        </w:rPr>
                        <w:t>各校討論後決定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D2B8E">
        <w:rPr>
          <w:rFonts w:ascii="SimSun" w:hAnsi="SimSun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936826</wp:posOffset>
                </wp:positionH>
                <wp:positionV relativeFrom="paragraph">
                  <wp:posOffset>153115</wp:posOffset>
                </wp:positionV>
                <wp:extent cx="1287780" cy="320040"/>
                <wp:effectExtent l="0" t="0" r="26670" b="2286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3200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2B8E" w:rsidRPr="003D2B8E" w:rsidRDefault="003D2B8E">
                            <w:pPr>
                              <w:rPr>
                                <w:color w:val="FFC000"/>
                              </w:rPr>
                            </w:pPr>
                            <w:r w:rsidRPr="003D2B8E">
                              <w:rPr>
                                <w:rFonts w:hint="eastAsia"/>
                                <w:color w:val="FFC000"/>
                              </w:rPr>
                              <w:t>合作之台灣學校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27" type="#_x0000_t202" style="position:absolute;left:0;text-align:left;margin-left:73.75pt;margin-top:12.05pt;width:101.4pt;height:2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" fillcolor="white [3201]" strokecolor="#ffc000 [3207]" strokeweight="1pt">
                <v:textbox>
                  <w:txbxContent>
                    <w:p w:rsidR="003D2B8E" w:rsidRPr="003D2B8E" w:rsidRDefault="003D2B8E">
                      <w:pPr>
                        <w:rPr>
                          <w:color w:val="FFC000"/>
                        </w:rPr>
                      </w:pPr>
                      <w:r w:rsidRPr="003D2B8E">
                        <w:rPr>
                          <w:rFonts w:hint="eastAsia"/>
                          <w:color w:val="FFC000"/>
                        </w:rPr>
                        <w:t>合作之台灣學校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SimSun" w:hAnsi="SimSun"/>
          <w:noProof/>
          <w:color w:val="000000"/>
        </w:rPr>
        <w:drawing>
          <wp:inline distT="0" distB="0" distL="0" distR="0">
            <wp:extent cx="3483980" cy="4768153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kaoTalk_20220317_12004927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9" r="575" b="7935"/>
                    <a:stretch/>
                  </pic:blipFill>
                  <pic:spPr bwMode="auto">
                    <a:xfrm>
                      <a:off x="0" y="0"/>
                      <a:ext cx="3500793" cy="4791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2B8E" w:rsidRPr="001130B1" w:rsidRDefault="003D2B8E" w:rsidP="001130B1">
      <w:pPr>
        <w:pStyle w:val="a7"/>
        <w:ind w:leftChars="0"/>
        <w:rPr>
          <w:rFonts w:ascii="SimSun" w:hAnsi="SimSun"/>
          <w:color w:val="000000"/>
        </w:rPr>
      </w:pPr>
    </w:p>
    <w:p w:rsidR="001130B1" w:rsidRDefault="008A4BEE" w:rsidP="001130B1">
      <w:pPr>
        <w:pStyle w:val="a7"/>
        <w:ind w:leftChars="0"/>
        <w:rPr>
          <w:rFonts w:ascii="SimSun" w:hAnsi="SimSun"/>
          <w:color w:val="000000"/>
          <w:shd w:val="clear" w:color="auto" w:fill="FDFDFD"/>
        </w:rPr>
      </w:pPr>
      <w:r>
        <w:rPr>
          <w:rFonts w:ascii="SimSun" w:hAnsi="SimSun"/>
          <w:color w:val="000000"/>
        </w:rPr>
        <w:t xml:space="preserve">5. </w:t>
      </w:r>
      <w:r>
        <w:rPr>
          <w:rFonts w:ascii="SimSun" w:eastAsia="SimSun" w:hAnsi="SimSun"/>
          <w:color w:val="000000"/>
          <w:shd w:val="clear" w:color="auto" w:fill="FDFDFD"/>
        </w:rPr>
        <w:t>提供韓國合作學校</w:t>
      </w:r>
      <w:r w:rsidRPr="008A4BEE">
        <w:rPr>
          <w:rFonts w:ascii="SimSun" w:eastAsia="SimSun" w:hAnsi="SimSun"/>
          <w:color w:val="000000"/>
          <w:shd w:val="clear" w:color="auto" w:fill="FDFDFD"/>
        </w:rPr>
        <w:t>資源</w:t>
      </w:r>
    </w:p>
    <w:p w:rsidR="001130B1" w:rsidRDefault="008A4BEE" w:rsidP="001130B1">
      <w:pPr>
        <w:pStyle w:val="a7"/>
        <w:ind w:leftChars="0"/>
        <w:rPr>
          <w:rFonts w:ascii="SimSun" w:hAnsi="SimSun"/>
          <w:color w:val="000000"/>
        </w:rPr>
      </w:pPr>
      <w:r w:rsidRPr="004D093D">
        <w:rPr>
          <w:rFonts w:ascii="SimSun" w:eastAsia="SimSun" w:hAnsi="SimSun" w:hint="eastAsia"/>
          <w:color w:val="000000"/>
        </w:rPr>
        <w:t>-</w:t>
      </w:r>
      <w:r w:rsidR="001130B1">
        <w:rPr>
          <w:rFonts w:ascii="SimSun" w:eastAsia="SimSun" w:hAnsi="SimSun" w:hint="eastAsia"/>
          <w:color w:val="000000"/>
        </w:rPr>
        <w:t xml:space="preserve"> </w:t>
      </w:r>
      <w:r>
        <w:rPr>
          <w:rFonts w:ascii="SimSun" w:eastAsia="SimSun" w:hAnsi="SimSun" w:hint="eastAsia"/>
          <w:color w:val="000000"/>
        </w:rPr>
        <w:t>若貴校</w:t>
      </w:r>
      <w:r w:rsidRPr="004D093D">
        <w:rPr>
          <w:rFonts w:ascii="SimSun" w:eastAsia="SimSun" w:hAnsi="SimSun" w:hint="eastAsia"/>
          <w:color w:val="000000"/>
        </w:rPr>
        <w:t>學生有意願且資格符合，</w:t>
      </w:r>
      <w:r>
        <w:rPr>
          <w:rFonts w:ascii="SimSun" w:eastAsia="SimSun" w:hAnsi="SimSun" w:hint="eastAsia"/>
          <w:color w:val="000000"/>
        </w:rPr>
        <w:t>將提供免試入學韓國大學，且免除該校註冊費</w:t>
      </w:r>
      <w:r w:rsidRPr="004D093D">
        <w:rPr>
          <w:rFonts w:ascii="SimSun" w:eastAsia="SimSun" w:hAnsi="SimSun" w:hint="eastAsia"/>
          <w:color w:val="000000"/>
        </w:rPr>
        <w:t>。</w:t>
      </w:r>
    </w:p>
    <w:p w:rsidR="008A4BEE" w:rsidRPr="001130B1" w:rsidRDefault="008A4BEE" w:rsidP="001130B1">
      <w:pPr>
        <w:pStyle w:val="a7"/>
        <w:ind w:leftChars="0"/>
        <w:rPr>
          <w:rFonts w:ascii="SimSun" w:hAnsi="SimSun" w:cs="新細明體"/>
          <w:b/>
          <w:color w:val="000000"/>
          <w:kern w:val="0"/>
          <w:sz w:val="28"/>
          <w:szCs w:val="28"/>
        </w:rPr>
      </w:pPr>
      <w:r w:rsidRPr="004D093D">
        <w:rPr>
          <w:rFonts w:ascii="SimSun" w:eastAsia="SimSun" w:hAnsi="SimSun" w:hint="eastAsia"/>
          <w:color w:val="000000"/>
        </w:rPr>
        <w:t>-</w:t>
      </w:r>
      <w:r w:rsidR="001130B1">
        <w:rPr>
          <w:rFonts w:ascii="SimSun" w:eastAsia="SimSun" w:hAnsi="SimSun" w:hint="eastAsia"/>
          <w:color w:val="000000"/>
        </w:rPr>
        <w:t xml:space="preserve"> </w:t>
      </w:r>
      <w:r>
        <w:rPr>
          <w:rFonts w:ascii="SimSun" w:eastAsia="SimSun" w:hAnsi="SimSun" w:hint="eastAsia"/>
          <w:color w:val="000000"/>
        </w:rPr>
        <w:t>提供韓國合作學校說明會的資源。</w:t>
      </w:r>
    </w:p>
    <w:p w:rsidR="008A4BEE" w:rsidRPr="008A4BEE" w:rsidRDefault="008A4BEE" w:rsidP="004D093D">
      <w:pPr>
        <w:pStyle w:val="Web"/>
        <w:spacing w:before="0" w:beforeAutospacing="0" w:after="0" w:afterAutospacing="0"/>
        <w:rPr>
          <w:rFonts w:ascii="Gulim" w:eastAsiaTheme="minorEastAsia" w:hAnsi="Gulim"/>
          <w:color w:val="000000"/>
        </w:rPr>
      </w:pPr>
    </w:p>
    <w:p w:rsidR="00746FC2" w:rsidRDefault="00746FC2" w:rsidP="00746FC2">
      <w:pPr>
        <w:pStyle w:val="a7"/>
        <w:numPr>
          <w:ilvl w:val="0"/>
          <w:numId w:val="1"/>
        </w:numPr>
        <w:ind w:leftChars="0"/>
        <w:rPr>
          <w:rFonts w:ascii="SimSun" w:hAnsi="SimSun" w:cs="新細明體"/>
          <w:b/>
          <w:color w:val="000000"/>
          <w:kern w:val="0"/>
          <w:sz w:val="28"/>
          <w:szCs w:val="28"/>
        </w:rPr>
      </w:pPr>
      <w:r w:rsidRPr="00D91AE6">
        <w:rPr>
          <w:rFonts w:ascii="SimSun" w:hAnsi="SimSun" w:cs="新細明體"/>
          <w:b/>
          <w:color w:val="000000"/>
          <w:kern w:val="0"/>
          <w:sz w:val="28"/>
          <w:szCs w:val="28"/>
        </w:rPr>
        <w:t>目前合作學校</w:t>
      </w:r>
    </w:p>
    <w:p w:rsidR="00746FC2" w:rsidRPr="00746FC2" w:rsidRDefault="00746FC2" w:rsidP="00746FC2">
      <w:pPr>
        <w:pStyle w:val="a7"/>
        <w:ind w:leftChars="0"/>
        <w:rPr>
          <w:rFonts w:ascii="SimSun" w:hAnsi="SimSun"/>
          <w:color w:val="000000"/>
          <w:shd w:val="clear" w:color="auto" w:fill="FDFDFD"/>
          <w:lang w:eastAsia="ko-KR"/>
        </w:rPr>
      </w:pPr>
      <w:r w:rsidRPr="00746FC2">
        <w:rPr>
          <w:rFonts w:ascii="SimSun" w:eastAsia="SimSun" w:hAnsi="SimSun"/>
          <w:b/>
          <w:color w:val="000000"/>
          <w:shd w:val="clear" w:color="auto" w:fill="FDFDFD"/>
          <w:lang w:eastAsia="ko-KR"/>
        </w:rPr>
        <w:t>韓國</w:t>
      </w:r>
      <w:r w:rsidRPr="00746FC2">
        <w:rPr>
          <w:rFonts w:ascii="SimSun" w:eastAsia="SimSun" w:hAnsi="SimSun"/>
          <w:color w:val="000000"/>
          <w:shd w:val="clear" w:color="auto" w:fill="FDFDFD"/>
          <w:lang w:eastAsia="ko-KR"/>
        </w:rPr>
        <w:t>：斗源工科大學</w:t>
      </w:r>
      <w:r w:rsidRPr="00746FC2">
        <w:rPr>
          <w:rFonts w:ascii="SimSun" w:eastAsia="SimSun" w:hAnsi="SimSun" w:hint="eastAsia"/>
          <w:color w:val="000000"/>
          <w:shd w:val="clear" w:color="auto" w:fill="FDFDFD"/>
          <w:lang w:eastAsia="ko-KR"/>
        </w:rPr>
        <w:t>(</w:t>
      </w:r>
      <w:r w:rsidRPr="00746FC2">
        <w:rPr>
          <w:rFonts w:ascii="Batang" w:eastAsia="Batang" w:hAnsi="Batang" w:cs="Batang" w:hint="eastAsia"/>
          <w:color w:val="000000"/>
          <w:shd w:val="clear" w:color="auto" w:fill="FDFDFD"/>
          <w:lang w:eastAsia="ko-KR"/>
        </w:rPr>
        <w:t>두원공과대학교</w:t>
      </w:r>
      <w:r w:rsidRPr="00746FC2">
        <w:rPr>
          <w:rFonts w:ascii="SimSun" w:eastAsia="SimSun" w:hAnsi="SimSun" w:hint="eastAsia"/>
          <w:color w:val="000000"/>
          <w:shd w:val="clear" w:color="auto" w:fill="FDFDFD"/>
          <w:lang w:eastAsia="ko-KR"/>
        </w:rPr>
        <w:t>)</w:t>
      </w:r>
      <w:r w:rsidRPr="00746FC2">
        <w:rPr>
          <w:rFonts w:ascii="SimSun" w:eastAsia="SimSun" w:hAnsi="SimSun"/>
          <w:color w:val="000000"/>
          <w:shd w:val="clear" w:color="auto" w:fill="FDFDFD"/>
          <w:lang w:eastAsia="ko-KR"/>
        </w:rPr>
        <w:t>、敬仁女子大</w:t>
      </w:r>
      <w:r w:rsidRPr="00746FC2">
        <w:rPr>
          <w:rFonts w:ascii="SimSun" w:eastAsia="SimSun" w:hAnsi="SimSun" w:hint="eastAsia"/>
          <w:color w:val="000000"/>
          <w:shd w:val="clear" w:color="auto" w:fill="FDFDFD"/>
          <w:lang w:eastAsia="ko-KR"/>
        </w:rPr>
        <w:t>學(</w:t>
      </w:r>
      <w:r w:rsidRPr="00746FC2">
        <w:rPr>
          <w:rFonts w:ascii="Batang" w:eastAsia="Batang" w:hAnsi="Batang" w:cs="Batang" w:hint="eastAsia"/>
          <w:color w:val="000000"/>
          <w:shd w:val="clear" w:color="auto" w:fill="FDFDFD"/>
          <w:lang w:eastAsia="ko-KR"/>
        </w:rPr>
        <w:t>경인여자대학교</w:t>
      </w:r>
      <w:r w:rsidRPr="00746FC2">
        <w:rPr>
          <w:rFonts w:ascii="SimSun" w:eastAsia="SimSun" w:hAnsi="SimSun" w:hint="eastAsia"/>
          <w:color w:val="000000"/>
          <w:shd w:val="clear" w:color="auto" w:fill="FDFDFD"/>
          <w:lang w:eastAsia="ko-KR"/>
        </w:rPr>
        <w:t>)</w:t>
      </w:r>
      <w:r w:rsidRPr="00746FC2">
        <w:rPr>
          <w:rFonts w:ascii="SimSun" w:eastAsia="SimSun" w:hAnsi="SimSun"/>
          <w:color w:val="000000"/>
          <w:shd w:val="clear" w:color="auto" w:fill="FDFDFD"/>
          <w:lang w:eastAsia="ko-KR"/>
        </w:rPr>
        <w:t>、</w:t>
      </w:r>
      <w:r w:rsidRPr="00746FC2">
        <w:rPr>
          <w:rFonts w:ascii="SimSun" w:eastAsia="SimSun" w:hAnsi="SimSun" w:hint="eastAsia"/>
          <w:color w:val="000000"/>
          <w:shd w:val="clear" w:color="auto" w:fill="FDFDFD"/>
          <w:lang w:eastAsia="ko-KR"/>
        </w:rPr>
        <w:t>研成大學(</w:t>
      </w:r>
      <w:r w:rsidRPr="00746FC2">
        <w:rPr>
          <w:rFonts w:ascii="Batang" w:eastAsia="Batang" w:hAnsi="Batang" w:cs="Batang" w:hint="eastAsia"/>
          <w:color w:val="000000"/>
          <w:shd w:val="clear" w:color="auto" w:fill="FDFDFD"/>
          <w:lang w:eastAsia="ko-KR"/>
        </w:rPr>
        <w:t>연성대학교</w:t>
      </w:r>
      <w:r w:rsidRPr="00746FC2">
        <w:rPr>
          <w:rFonts w:ascii="SimSun" w:eastAsia="SimSun" w:hAnsi="SimSun" w:hint="eastAsia"/>
          <w:color w:val="000000"/>
          <w:shd w:val="clear" w:color="auto" w:fill="FDFDFD"/>
          <w:lang w:eastAsia="ko-KR"/>
        </w:rPr>
        <w:t>)</w:t>
      </w:r>
    </w:p>
    <w:p w:rsidR="004D093D" w:rsidRPr="00746FC2" w:rsidRDefault="00746FC2" w:rsidP="00746FC2">
      <w:pPr>
        <w:pStyle w:val="a7"/>
        <w:ind w:leftChars="0"/>
        <w:rPr>
          <w:rFonts w:ascii="SimSun" w:hAnsi="SimSun"/>
          <w:color w:val="000000"/>
          <w:shd w:val="clear" w:color="auto" w:fill="FDFDFD"/>
        </w:rPr>
      </w:pPr>
      <w:r w:rsidRPr="00746FC2">
        <w:rPr>
          <w:rFonts w:ascii="SimSun" w:eastAsia="SimSun" w:hAnsi="SimSun"/>
          <w:b/>
          <w:color w:val="000000"/>
          <w:shd w:val="clear" w:color="auto" w:fill="FDFDFD"/>
        </w:rPr>
        <w:t>台灣</w:t>
      </w:r>
      <w:r w:rsidRPr="00746FC2">
        <w:rPr>
          <w:rFonts w:ascii="SimSun" w:eastAsia="SimSun" w:hAnsi="SimSun"/>
          <w:color w:val="000000"/>
          <w:shd w:val="clear" w:color="auto" w:fill="FDFDFD"/>
        </w:rPr>
        <w:t>：</w:t>
      </w:r>
      <w:r>
        <w:rPr>
          <w:rFonts w:ascii="SimSun" w:eastAsia="SimSun" w:hAnsi="SimSun"/>
          <w:color w:val="000000"/>
          <w:shd w:val="clear" w:color="auto" w:fill="FDFDFD"/>
        </w:rPr>
        <w:t>中學大學、明新科技大學、遠東科技大學、正修科技大學、東泰高級中學、世界高中、治平高級中學等</w:t>
      </w:r>
    </w:p>
    <w:sectPr w:rsidR="004D093D" w:rsidRPr="00746FC2">
      <w:headerReference w:type="even" r:id="rId15"/>
      <w:headerReference w:type="default" r:id="rId16"/>
      <w:headerReference w:type="first" r:id="rId1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1A9" w:rsidRDefault="00CF31A9" w:rsidP="00304892">
      <w:r>
        <w:separator/>
      </w:r>
    </w:p>
  </w:endnote>
  <w:endnote w:type="continuationSeparator" w:id="0">
    <w:p w:rsidR="00CF31A9" w:rsidRDefault="00CF31A9" w:rsidP="00304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1A9" w:rsidRDefault="00CF31A9" w:rsidP="00304892">
      <w:r>
        <w:separator/>
      </w:r>
    </w:p>
  </w:footnote>
  <w:footnote w:type="continuationSeparator" w:id="0">
    <w:p w:rsidR="00CF31A9" w:rsidRDefault="00CF31A9" w:rsidP="003048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892" w:rsidRDefault="00CF31A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830876" o:spid="_x0000_s2050" type="#_x0000_t75" style="position:absolute;margin-left:0;margin-top:0;width:414.75pt;height:233.9pt;z-index:-251657216;mso-position-horizontal:center;mso-position-horizontal-relative:margin;mso-position-vertical:center;mso-position-vertical-relative:margin" o:allowincell="f">
          <v:imagedata r:id="rId1" o:title="KakaoTalk_Photo_2021-04-27-13-27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892" w:rsidRDefault="00CF31A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830877" o:spid="_x0000_s2051" type="#_x0000_t75" style="position:absolute;margin-left:0;margin-top:0;width:414.75pt;height:233.9pt;z-index:-251656192;mso-position-horizontal:center;mso-position-horizontal-relative:margin;mso-position-vertical:center;mso-position-vertical-relative:margin" o:allowincell="f">
          <v:imagedata r:id="rId1" o:title="KakaoTalk_Photo_2021-04-27-13-27-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892" w:rsidRDefault="00CF31A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830875" o:spid="_x0000_s2049" type="#_x0000_t75" style="position:absolute;margin-left:0;margin-top:0;width:414.75pt;height:233.9pt;z-index:-251658240;mso-position-horizontal:center;mso-position-horizontal-relative:margin;mso-position-vertical:center;mso-position-vertical-relative:margin" o:allowincell="f">
          <v:imagedata r:id="rId1" o:title="KakaoTalk_Photo_2021-04-27-13-27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3108C"/>
    <w:multiLevelType w:val="hybridMultilevel"/>
    <w:tmpl w:val="1916E6B8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8101F1D"/>
    <w:multiLevelType w:val="hybridMultilevel"/>
    <w:tmpl w:val="B8B69E6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93D"/>
    <w:rsid w:val="00044415"/>
    <w:rsid w:val="001130B1"/>
    <w:rsid w:val="00304892"/>
    <w:rsid w:val="00345741"/>
    <w:rsid w:val="003D2B8E"/>
    <w:rsid w:val="00430753"/>
    <w:rsid w:val="004D093D"/>
    <w:rsid w:val="00746FC2"/>
    <w:rsid w:val="008A4BEE"/>
    <w:rsid w:val="00B73924"/>
    <w:rsid w:val="00BC285D"/>
    <w:rsid w:val="00CF30F2"/>
    <w:rsid w:val="00CF31A9"/>
    <w:rsid w:val="00D55D39"/>
    <w:rsid w:val="00D91AE6"/>
    <w:rsid w:val="00F2774B"/>
    <w:rsid w:val="00F3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D093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04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489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4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4892"/>
    <w:rPr>
      <w:sz w:val="20"/>
      <w:szCs w:val="20"/>
    </w:rPr>
  </w:style>
  <w:style w:type="paragraph" w:styleId="a7">
    <w:name w:val="List Paragraph"/>
    <w:basedOn w:val="a"/>
    <w:uiPriority w:val="34"/>
    <w:qFormat/>
    <w:rsid w:val="00D91AE6"/>
    <w:pPr>
      <w:ind w:leftChars="200" w:left="480"/>
    </w:pPr>
  </w:style>
  <w:style w:type="paragraph" w:styleId="a8">
    <w:name w:val="Date"/>
    <w:basedOn w:val="a"/>
    <w:next w:val="a"/>
    <w:link w:val="a9"/>
    <w:uiPriority w:val="99"/>
    <w:semiHidden/>
    <w:unhideWhenUsed/>
    <w:rsid w:val="003D2B8E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3D2B8E"/>
  </w:style>
  <w:style w:type="paragraph" w:styleId="aa">
    <w:name w:val="Balloon Text"/>
    <w:basedOn w:val="a"/>
    <w:link w:val="ab"/>
    <w:uiPriority w:val="99"/>
    <w:semiHidden/>
    <w:unhideWhenUsed/>
    <w:rsid w:val="00CF30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F30F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D093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04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489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4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4892"/>
    <w:rPr>
      <w:sz w:val="20"/>
      <w:szCs w:val="20"/>
    </w:rPr>
  </w:style>
  <w:style w:type="paragraph" w:styleId="a7">
    <w:name w:val="List Paragraph"/>
    <w:basedOn w:val="a"/>
    <w:uiPriority w:val="34"/>
    <w:qFormat/>
    <w:rsid w:val="00D91AE6"/>
    <w:pPr>
      <w:ind w:leftChars="200" w:left="480"/>
    </w:pPr>
  </w:style>
  <w:style w:type="paragraph" w:styleId="a8">
    <w:name w:val="Date"/>
    <w:basedOn w:val="a"/>
    <w:next w:val="a"/>
    <w:link w:val="a9"/>
    <w:uiPriority w:val="99"/>
    <w:semiHidden/>
    <w:unhideWhenUsed/>
    <w:rsid w:val="003D2B8E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3D2B8E"/>
  </w:style>
  <w:style w:type="paragraph" w:styleId="aa">
    <w:name w:val="Balloon Text"/>
    <w:basedOn w:val="a"/>
    <w:link w:val="ab"/>
    <w:uiPriority w:val="99"/>
    <w:semiHidden/>
    <w:unhideWhenUsed/>
    <w:rsid w:val="00CF30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F30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8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40E39-6138-4DEE-8C19-2A2DDD905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許文柔</dc:creator>
  <cp:keywords/>
  <dc:description/>
  <cp:lastModifiedBy>user</cp:lastModifiedBy>
  <cp:revision>11</cp:revision>
  <dcterms:created xsi:type="dcterms:W3CDTF">2022-03-16T07:56:00Z</dcterms:created>
  <dcterms:modified xsi:type="dcterms:W3CDTF">2022-04-06T15:22:00Z</dcterms:modified>
</cp:coreProperties>
</file>